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No me digas</w:t>
      </w:r>
    </w:p>
    <w:p>
      <w:pPr>
        <w:spacing w:after="0" w:line="240" w:lineRule="auto"/>
      </w:pPr>
      <w:r>
        <w:t>que el cielo es celeste,</w:t>
      </w:r>
    </w:p>
    <w:p>
      <w:pPr>
        <w:spacing w:after="0" w:line="240" w:lineRule="auto"/>
      </w:pPr>
      <w:r>
        <w:t>pues yo lo veo violeta.</w:t>
      </w:r>
    </w:p>
    <w:p>
      <w:pPr>
        <w:spacing w:after="0" w:line="240" w:lineRule="auto"/>
      </w:pPr>
      <w:r>
        <w:t>No me digas</w:t>
      </w:r>
    </w:p>
    <w:p>
      <w:pPr>
        <w:spacing w:after="0" w:line="240" w:lineRule="auto"/>
      </w:pPr>
      <w:r>
        <w:t>que los hombres mueren</w:t>
      </w:r>
    </w:p>
    <w:p>
      <w:pPr>
        <w:spacing w:after="0" w:line="240" w:lineRule="auto"/>
      </w:pPr>
      <w:r>
        <w:t>pues yo creo que solo duermen.</w:t>
      </w:r>
    </w:p>
    <w:p>
      <w:pPr>
        <w:spacing w:after="0" w:line="240" w:lineRule="auto"/>
      </w:pPr>
      <w:r>
        <w:t>no me digas nada</w:t>
      </w:r>
    </w:p>
    <w:p>
      <w:pPr>
        <w:spacing w:after="0" w:line="240" w:lineRule="auto"/>
      </w:pPr>
      <w:r>
        <w:t>pues yo lo sueño todo</w:t>
      </w:r>
    </w:p>
    <w:p>
      <w:pPr>
        <w:spacing w:after="0" w:line="240" w:lineRule="auto"/>
      </w:pPr>
      <w:r>
        <w:t>y lo veo como es;</w:t>
      </w:r>
    </w:p>
    <w:p>
      <w:pPr>
        <w:spacing w:after="0" w:line="240" w:lineRule="auto"/>
      </w:pPr>
      <w:r>
        <w:t>del color del infinito.</w:t>
      </w:r>
    </w:p>
    <w:p>
      <w:pPr>
        <w:spacing w:after="0" w:line="240" w:lineRule="auto"/>
      </w:pPr>
      <w:r>
        <w:t>No me digas</w:t>
      </w:r>
    </w:p>
    <w:p>
      <w:pPr>
        <w:spacing w:after="0" w:line="240" w:lineRule="auto"/>
      </w:pPr>
      <w:r>
        <w:t>que nuestro amor</w:t>
      </w:r>
    </w:p>
    <w:p>
      <w:pPr>
        <w:spacing w:after="0" w:line="240" w:lineRule="auto"/>
      </w:pPr>
      <w:r>
        <w:t>algún día terminará</w:t>
      </w:r>
    </w:p>
    <w:p>
      <w:pPr>
        <w:spacing w:after="0" w:line="240" w:lineRule="auto"/>
      </w:pPr>
      <w:r>
        <w:t>pues yo solo creo en lo eterno.</w:t>
      </w:r>
    </w:p>
    <w:p>
      <w:pPr>
        <w:spacing w:after="0" w:line="240" w:lineRule="auto"/>
      </w:pPr>
      <w:r>
        <w:t>Yo todo lo sueño</w:t>
      </w:r>
    </w:p>
    <w:p>
      <w:pPr>
        <w:spacing w:after="0" w:line="240" w:lineRule="auto"/>
      </w:pPr>
      <w:r>
        <w:t>pues todos los sueños son ciertos</w:t>
      </w:r>
    </w:p>
    <w:p>
      <w:pPr>
        <w:spacing w:after="0" w:line="240" w:lineRule="auto"/>
      </w:pPr>
      <w:r>
        <w:t>y todo lo cierto son sueños.</w:t>
      </w:r>
    </w:p>
    <w:p>
      <w:pPr>
        <w:spacing w:before="360"/>
        <w:jc w:val="right"/>
      </w:pPr>
      <w:r>
        <w:t>10-VI-64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